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F7" w:rsidRPr="00E61C22" w:rsidRDefault="00A87EF7" w:rsidP="00A87EF7">
      <w:pPr>
        <w:pStyle w:val="Heading1"/>
        <w:rPr>
          <w:color w:val="153167" w:themeColor="accent1" w:themeShade="BF"/>
          <w:sz w:val="32"/>
        </w:rPr>
      </w:pPr>
      <w:r w:rsidRPr="00E61C22">
        <w:rPr>
          <w:color w:val="153167" w:themeColor="accent1" w:themeShade="BF"/>
          <w:sz w:val="32"/>
        </w:rPr>
        <w:t>Important information for parents of children who do not already carry their own medication for anaphylaxis or asthma</w:t>
      </w:r>
    </w:p>
    <w:p w:rsidR="00A87EF7" w:rsidRDefault="00A87EF7" w:rsidP="00A87EF7">
      <w:pPr>
        <w:pStyle w:val="2Copy"/>
        <w:rPr>
          <w:lang w:val="en-AU"/>
        </w:rPr>
      </w:pPr>
      <w:r>
        <w:rPr>
          <w:lang w:val="en-AU"/>
        </w:rPr>
        <w:t>Dear Parent/Carer</w:t>
      </w:r>
    </w:p>
    <w:p w:rsidR="00A87EF7" w:rsidRDefault="00A87EF7" w:rsidP="00A87EF7">
      <w:pPr>
        <w:pStyle w:val="2Copy"/>
        <w:spacing w:line="240" w:lineRule="exact"/>
        <w:rPr>
          <w:lang w:val="en-AU"/>
        </w:rPr>
      </w:pPr>
      <w:r>
        <w:rPr>
          <w:lang w:val="en-AU"/>
        </w:rPr>
        <w:t xml:space="preserve">We are strongly committed to the health, safety and wellbeing of our students at this school. This is best achieved when we keep you informed and work in partnership with both you and, where possible, your children. </w:t>
      </w:r>
    </w:p>
    <w:p w:rsidR="00A87EF7" w:rsidRPr="0036738B" w:rsidRDefault="00A87EF7" w:rsidP="00A87EF7">
      <w:pPr>
        <w:pStyle w:val="2Copy"/>
        <w:spacing w:line="240" w:lineRule="exact"/>
        <w:rPr>
          <w:lang w:val="en-AU"/>
        </w:rPr>
      </w:pPr>
      <w:r w:rsidRPr="0036738B">
        <w:rPr>
          <w:lang w:val="en-AU"/>
        </w:rPr>
        <w:t xml:space="preserve">For asthma and anaphylaxis it is important for students to have immediate access to their medication. </w:t>
      </w:r>
    </w:p>
    <w:p w:rsidR="00A87EF7" w:rsidRPr="0036738B" w:rsidRDefault="00A87EF7" w:rsidP="00A87EF7">
      <w:pPr>
        <w:pStyle w:val="2Copy"/>
        <w:spacing w:line="240" w:lineRule="exact"/>
        <w:rPr>
          <w:lang w:val="en-AU"/>
        </w:rPr>
      </w:pPr>
      <w:r w:rsidRPr="0036738B">
        <w:rPr>
          <w:lang w:val="en-AU"/>
        </w:rPr>
        <w:t xml:space="preserve">As age and developmentally appropriate high school students should carry their own adrenaline </w:t>
      </w:r>
      <w:proofErr w:type="spellStart"/>
      <w:r w:rsidRPr="0036738B">
        <w:rPr>
          <w:lang w:val="en-AU"/>
        </w:rPr>
        <w:t>autoinjector</w:t>
      </w:r>
      <w:proofErr w:type="spellEnd"/>
      <w:r w:rsidRPr="0036738B">
        <w:rPr>
          <w:lang w:val="en-AU"/>
        </w:rPr>
        <w:t xml:space="preserve"> </w:t>
      </w:r>
      <w:r w:rsidR="00AC003E">
        <w:rPr>
          <w:lang w:val="en-AU"/>
        </w:rPr>
        <w:t xml:space="preserve">or </w:t>
      </w:r>
      <w:r w:rsidRPr="0036738B">
        <w:rPr>
          <w:lang w:val="en-AU"/>
        </w:rPr>
        <w:t xml:space="preserve">asthma reliever medication on them while at school. This is </w:t>
      </w:r>
      <w:r w:rsidRPr="0073683D">
        <w:rPr>
          <w:u w:val="single"/>
          <w:lang w:val="en-AU"/>
        </w:rPr>
        <w:t>in addition</w:t>
      </w:r>
      <w:r w:rsidRPr="0036738B">
        <w:rPr>
          <w:lang w:val="en-AU"/>
        </w:rPr>
        <w:t xml:space="preserve"> to the medication held by the school. </w:t>
      </w:r>
    </w:p>
    <w:p w:rsidR="00A87EF7" w:rsidRDefault="00A87EF7" w:rsidP="00A87EF7">
      <w:pPr>
        <w:pStyle w:val="2Copy"/>
        <w:spacing w:line="240" w:lineRule="exact"/>
        <w:rPr>
          <w:lang w:val="en-AU"/>
        </w:rPr>
      </w:pPr>
      <w:r w:rsidRPr="0036738B">
        <w:rPr>
          <w:lang w:val="en-AU"/>
        </w:rPr>
        <w:t xml:space="preserve">The school still needs you to provide at least one additional </w:t>
      </w:r>
      <w:r w:rsidR="00AC003E" w:rsidRPr="0036738B">
        <w:rPr>
          <w:lang w:val="en-AU"/>
        </w:rPr>
        <w:t xml:space="preserve">adrenaline </w:t>
      </w:r>
      <w:proofErr w:type="spellStart"/>
      <w:r w:rsidR="00AC003E" w:rsidRPr="0036738B">
        <w:rPr>
          <w:lang w:val="en-AU"/>
        </w:rPr>
        <w:t>autoinjector</w:t>
      </w:r>
      <w:proofErr w:type="spellEnd"/>
      <w:r w:rsidRPr="0036738B">
        <w:rPr>
          <w:lang w:val="en-AU"/>
        </w:rPr>
        <w:t xml:space="preserve"> and/or asthma reliever medication for your child in case we need it in an emergency. This could happen, for example, if your child doesn’t have theirs with them at school when it is needed. We will store it in a central location in the school and use it to help your child if needed.</w:t>
      </w:r>
    </w:p>
    <w:p w:rsidR="00A87EF7" w:rsidRDefault="00A87EF7" w:rsidP="00A87EF7">
      <w:pPr>
        <w:pStyle w:val="2Copy"/>
        <w:spacing w:line="240" w:lineRule="exact"/>
        <w:rPr>
          <w:lang w:val="en-AU"/>
        </w:rPr>
      </w:pPr>
      <w:r w:rsidRPr="0036738B">
        <w:rPr>
          <w:lang w:val="en-AU"/>
        </w:rPr>
        <w:t>For some students in the upper primary years it may also be appropriate for them to carry their own medication to and at school.</w:t>
      </w:r>
    </w:p>
    <w:p w:rsidR="00A87EF7" w:rsidRDefault="00A87EF7" w:rsidP="00A87EF7">
      <w:pPr>
        <w:pStyle w:val="2Copy"/>
        <w:spacing w:line="240" w:lineRule="exact"/>
        <w:rPr>
          <w:lang w:val="en-AU"/>
        </w:rPr>
      </w:pPr>
      <w:r>
        <w:rPr>
          <w:lang w:val="en-AU"/>
        </w:rPr>
        <w:t xml:space="preserve">Please seriously consider whether your son or daughter should carry their adrenaline </w:t>
      </w:r>
      <w:proofErr w:type="spellStart"/>
      <w:r>
        <w:rPr>
          <w:lang w:val="en-AU"/>
        </w:rPr>
        <w:t>autoinjectors</w:t>
      </w:r>
      <w:proofErr w:type="spellEnd"/>
      <w:r>
        <w:rPr>
          <w:lang w:val="en-AU"/>
        </w:rPr>
        <w:t xml:space="preserve"> or asthma reliever medication with them to school. I know that not every student will be ready to do this now. </w:t>
      </w:r>
      <w:r>
        <w:t xml:space="preserve">If you </w:t>
      </w:r>
      <w:r>
        <w:rPr>
          <w:lang w:val="en-AU"/>
        </w:rPr>
        <w:t>have any doubts or concerns</w:t>
      </w:r>
      <w:r>
        <w:t xml:space="preserve"> about this, t</w:t>
      </w:r>
      <w:proofErr w:type="spellStart"/>
      <w:r>
        <w:rPr>
          <w:lang w:val="en-AU"/>
        </w:rPr>
        <w:t>alk</w:t>
      </w:r>
      <w:proofErr w:type="spellEnd"/>
      <w:r>
        <w:rPr>
          <w:lang w:val="en-AU"/>
        </w:rPr>
        <w:t xml:space="preserve"> to your child’s doctor.</w:t>
      </w:r>
    </w:p>
    <w:p w:rsidR="00A87EF7" w:rsidRPr="00AB6E0E" w:rsidRDefault="00A87EF7" w:rsidP="00A87EF7">
      <w:pPr>
        <w:pStyle w:val="2Copy"/>
        <w:spacing w:line="240" w:lineRule="exact"/>
        <w:rPr>
          <w:lang w:val="en-AU"/>
        </w:rPr>
      </w:pPr>
      <w:r w:rsidRPr="00AB6E0E">
        <w:rPr>
          <w:lang w:val="en-AU"/>
        </w:rPr>
        <w:t>The school needs to know that your child carries their own medication. This will be important in the event of an emergency.</w:t>
      </w:r>
    </w:p>
    <w:p w:rsidR="00A87EF7" w:rsidRDefault="00A87EF7" w:rsidP="00A87EF7">
      <w:pPr>
        <w:pStyle w:val="2Copy"/>
        <w:spacing w:line="240" w:lineRule="exact"/>
        <w:rPr>
          <w:lang w:val="en-AU"/>
        </w:rPr>
      </w:pPr>
      <w:r w:rsidRPr="00AB6E0E">
        <w:rPr>
          <w:lang w:val="en-AU"/>
        </w:rPr>
        <w:t xml:space="preserve">If you would like to request your child to carry their own </w:t>
      </w:r>
      <w:r w:rsidR="00AC003E" w:rsidRPr="0036738B">
        <w:rPr>
          <w:lang w:val="en-AU"/>
        </w:rPr>
        <w:t xml:space="preserve">adrenaline </w:t>
      </w:r>
      <w:proofErr w:type="spellStart"/>
      <w:r w:rsidR="00AC003E" w:rsidRPr="0036738B">
        <w:rPr>
          <w:lang w:val="en-AU"/>
        </w:rPr>
        <w:t>autoinjector</w:t>
      </w:r>
      <w:proofErr w:type="spellEnd"/>
      <w:r w:rsidRPr="00AB6E0E">
        <w:rPr>
          <w:lang w:val="en-AU"/>
        </w:rPr>
        <w:t xml:space="preserve"> or asthma reliever medication to and at school </w:t>
      </w:r>
      <w:r w:rsidRPr="00AB6E0E">
        <w:rPr>
          <w:b/>
          <w:lang w:val="en-AU"/>
        </w:rPr>
        <w:t>please complete the attached form and return it to the school</w:t>
      </w:r>
      <w:r w:rsidRPr="00AB6E0E">
        <w:rPr>
          <w:lang w:val="en-AU"/>
        </w:rPr>
        <w:t>.</w:t>
      </w:r>
    </w:p>
    <w:p w:rsidR="00A87EF7" w:rsidRDefault="00A87EF7" w:rsidP="00A87EF7">
      <w:pPr>
        <w:pStyle w:val="2Copy"/>
        <w:spacing w:line="240" w:lineRule="exact"/>
        <w:rPr>
          <w:lang w:val="en-AU"/>
        </w:rPr>
      </w:pPr>
      <w:r>
        <w:rPr>
          <w:lang w:val="en-AU"/>
        </w:rPr>
        <w:t xml:space="preserve">Students who carry their own </w:t>
      </w:r>
      <w:r w:rsidR="00AC003E" w:rsidRPr="0036738B">
        <w:rPr>
          <w:lang w:val="en-AU"/>
        </w:rPr>
        <w:t xml:space="preserve">adrenaline </w:t>
      </w:r>
      <w:proofErr w:type="spellStart"/>
      <w:r w:rsidR="00AC003E" w:rsidRPr="0036738B">
        <w:rPr>
          <w:lang w:val="en-AU"/>
        </w:rPr>
        <w:t>autoinjector</w:t>
      </w:r>
      <w:proofErr w:type="spellEnd"/>
      <w:r>
        <w:rPr>
          <w:lang w:val="en-AU"/>
        </w:rPr>
        <w:t xml:space="preserve"> or asthma reliever to school should be reminded regularly to:</w:t>
      </w:r>
    </w:p>
    <w:p w:rsidR="00A87EF7" w:rsidRDefault="00A87EF7" w:rsidP="00A87EF7">
      <w:pPr>
        <w:pStyle w:val="Bullet"/>
        <w:spacing w:line="240" w:lineRule="exact"/>
      </w:pPr>
      <w:r>
        <w:t xml:space="preserve">carry their </w:t>
      </w:r>
      <w:r w:rsidR="00AC003E" w:rsidRPr="0036738B">
        <w:rPr>
          <w:lang w:val="en-AU"/>
        </w:rPr>
        <w:t xml:space="preserve">adrenaline </w:t>
      </w:r>
      <w:proofErr w:type="spellStart"/>
      <w:r w:rsidR="00AC003E" w:rsidRPr="0036738B">
        <w:rPr>
          <w:lang w:val="en-AU"/>
        </w:rPr>
        <w:t>autoinjector</w:t>
      </w:r>
      <w:proofErr w:type="spellEnd"/>
      <w:r>
        <w:t xml:space="preserve"> or asthma reliever medication with them to and at school each day; </w:t>
      </w:r>
    </w:p>
    <w:p w:rsidR="00A87EF7" w:rsidRDefault="00A87EF7" w:rsidP="00A87EF7">
      <w:pPr>
        <w:pStyle w:val="Bullet"/>
        <w:spacing w:line="240" w:lineRule="exact"/>
      </w:pPr>
      <w:r>
        <w:t xml:space="preserve">keep a copy of their </w:t>
      </w:r>
      <w:r w:rsidRPr="00AB6E0E">
        <w:rPr>
          <w:i/>
        </w:rPr>
        <w:t>ASCIA Action Plan for Anaphylaxis</w:t>
      </w:r>
      <w:r>
        <w:t xml:space="preserve"> with their </w:t>
      </w:r>
      <w:r w:rsidR="00AC003E" w:rsidRPr="0036738B">
        <w:rPr>
          <w:lang w:val="en-AU"/>
        </w:rPr>
        <w:t xml:space="preserve">adrenaline </w:t>
      </w:r>
      <w:proofErr w:type="spellStart"/>
      <w:r w:rsidR="00AC003E" w:rsidRPr="0036738B">
        <w:rPr>
          <w:lang w:val="en-AU"/>
        </w:rPr>
        <w:t>autoinjector</w:t>
      </w:r>
      <w:proofErr w:type="spellEnd"/>
      <w:r>
        <w:t xml:space="preserve">; and/or keep their </w:t>
      </w:r>
      <w:r w:rsidRPr="00FA16EC">
        <w:rPr>
          <w:i/>
        </w:rPr>
        <w:t>Asthma Action plan</w:t>
      </w:r>
      <w:r>
        <w:t xml:space="preserve"> their reliever medication;</w:t>
      </w:r>
    </w:p>
    <w:p w:rsidR="00A87EF7" w:rsidRDefault="00A87EF7" w:rsidP="00A87EF7">
      <w:pPr>
        <w:pStyle w:val="Bullet"/>
        <w:spacing w:line="240" w:lineRule="exact"/>
      </w:pPr>
      <w:r>
        <w:t>know how and when this medication should be used;</w:t>
      </w:r>
    </w:p>
    <w:p w:rsidR="00A87EF7" w:rsidRDefault="00A87EF7" w:rsidP="00A87EF7">
      <w:pPr>
        <w:pStyle w:val="Bullet"/>
        <w:spacing w:line="240" w:lineRule="exact"/>
      </w:pPr>
      <w:proofErr w:type="gramStart"/>
      <w:r>
        <w:t>keep</w:t>
      </w:r>
      <w:proofErr w:type="gramEnd"/>
      <w:r>
        <w:t xml:space="preserve"> their medication with them in an easily accessible and identifiable spot and, as agreed with the school. For example some parents have bought pouches so their children can carry around their </w:t>
      </w:r>
      <w:r w:rsidR="00AC003E" w:rsidRPr="0036738B">
        <w:rPr>
          <w:lang w:val="en-AU"/>
        </w:rPr>
        <w:t xml:space="preserve">adrenaline </w:t>
      </w:r>
      <w:proofErr w:type="spellStart"/>
      <w:r w:rsidR="00AC003E" w:rsidRPr="0036738B">
        <w:rPr>
          <w:lang w:val="en-AU"/>
        </w:rPr>
        <w:t>autoinjector</w:t>
      </w:r>
      <w:proofErr w:type="spellEnd"/>
      <w:r>
        <w:t xml:space="preserve"> wherever they go;</w:t>
      </w:r>
    </w:p>
    <w:p w:rsidR="00A87EF7" w:rsidRDefault="00A87EF7" w:rsidP="00A87EF7">
      <w:pPr>
        <w:pStyle w:val="Bullet"/>
        <w:spacing w:line="240" w:lineRule="exact"/>
      </w:pPr>
      <w:proofErr w:type="gramStart"/>
      <w:r>
        <w:t>tell</w:t>
      </w:r>
      <w:proofErr w:type="gramEnd"/>
      <w:r>
        <w:t xml:space="preserve"> a teacher </w:t>
      </w:r>
      <w:r w:rsidRPr="0099706C">
        <w:rPr>
          <w:u w:val="single"/>
        </w:rPr>
        <w:t>immediately</w:t>
      </w:r>
      <w:r>
        <w:t xml:space="preserve"> if they start to feel unwell or sick at school. Please tell them this won’t get them into trouble if they do this; </w:t>
      </w:r>
    </w:p>
    <w:p w:rsidR="00A87EF7" w:rsidRDefault="00A87EF7" w:rsidP="00A87EF7">
      <w:pPr>
        <w:pStyle w:val="Bullet"/>
        <w:spacing w:line="240" w:lineRule="exact"/>
      </w:pPr>
      <w:r>
        <w:lastRenderedPageBreak/>
        <w:t>tell you immediately if their medication is used, lost or misplaced or is nearing its expiration date; and</w:t>
      </w:r>
    </w:p>
    <w:p w:rsidR="00A87EF7" w:rsidRDefault="00A87EF7" w:rsidP="00A87EF7">
      <w:pPr>
        <w:pStyle w:val="Bullet"/>
        <w:spacing w:line="240" w:lineRule="exact"/>
      </w:pPr>
      <w:r>
        <w:t xml:space="preserve">carry their </w:t>
      </w:r>
      <w:r w:rsidR="00AC003E" w:rsidRPr="0036738B">
        <w:rPr>
          <w:lang w:val="en-AU"/>
        </w:rPr>
        <w:t>adrenaline autoinjector</w:t>
      </w:r>
      <w:bookmarkStart w:id="0" w:name="_GoBack"/>
      <w:bookmarkEnd w:id="0"/>
      <w:r>
        <w:t xml:space="preserve"> or asthma reliever medication with them on all school excursions, training at TAFE and any work experience or structured work place learning your child is involved in.</w:t>
      </w:r>
    </w:p>
    <w:p w:rsidR="00A87EF7" w:rsidRDefault="00A87EF7" w:rsidP="00A87EF7">
      <w:pPr>
        <w:pStyle w:val="2Copy"/>
        <w:spacing w:line="240" w:lineRule="exact"/>
        <w:rPr>
          <w:color w:val="004D58"/>
          <w:sz w:val="28"/>
          <w:szCs w:val="28"/>
        </w:rPr>
      </w:pPr>
      <w:r>
        <w:rPr>
          <w:lang w:val="en-AU"/>
        </w:rPr>
        <w:t>We in the school will tell your child the same things.</w:t>
      </w:r>
    </w:p>
    <w:p w:rsidR="00A87EF7" w:rsidRDefault="00A87EF7" w:rsidP="00A87EF7">
      <w:pPr>
        <w:pStyle w:val="2Copy"/>
        <w:spacing w:line="240" w:lineRule="exact"/>
        <w:rPr>
          <w:lang w:val="en-AU"/>
        </w:rPr>
      </w:pPr>
      <w:r>
        <w:rPr>
          <w:lang w:val="en-AU"/>
        </w:rPr>
        <w:t>If you have any questions in relation to this letter please contact the school on [phone number].</w:t>
      </w:r>
    </w:p>
    <w:p w:rsidR="00A87EF7" w:rsidRDefault="00A87EF7" w:rsidP="00A87EF7">
      <w:pPr>
        <w:pStyle w:val="2Copy"/>
        <w:rPr>
          <w:lang w:val="en-AU"/>
        </w:rPr>
      </w:pPr>
      <w:r>
        <w:rPr>
          <w:lang w:val="en-AU"/>
        </w:rPr>
        <w:t>Yours sincerely</w:t>
      </w:r>
    </w:p>
    <w:p w:rsidR="00A87EF7" w:rsidRDefault="00A87EF7" w:rsidP="00A87EF7">
      <w:pPr>
        <w:pStyle w:val="NoParagraphStyle"/>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spacing w:before="113" w:after="340"/>
        <w:rPr>
          <w:rFonts w:ascii="FrutigerLTStd-Light" w:hAnsi="FrutigerLTStd-Light" w:cs="FrutigerLTStd-Light"/>
          <w:sz w:val="22"/>
          <w:szCs w:val="22"/>
          <w:lang w:val="en-AU"/>
        </w:rPr>
      </w:pPr>
    </w:p>
    <w:p w:rsidR="00E61C22" w:rsidRPr="003745D3" w:rsidRDefault="00E61C22" w:rsidP="00E61C22">
      <w:pPr>
        <w:spacing w:before="120"/>
        <w:rPr>
          <w:rFonts w:cs="Arial"/>
          <w:b/>
          <w:color w:val="D70C3D"/>
        </w:rPr>
      </w:pPr>
      <w:r w:rsidRPr="003745D3">
        <w:rPr>
          <w:rFonts w:cs="Arial"/>
          <w:b/>
          <w:color w:val="D70C3D"/>
        </w:rPr>
        <w:t>Signature</w:t>
      </w:r>
    </w:p>
    <w:p w:rsidR="00E61C22" w:rsidRPr="003745D3" w:rsidRDefault="00E61C22" w:rsidP="00E61C22">
      <w:pPr>
        <w:spacing w:before="120"/>
        <w:rPr>
          <w:rFonts w:cs="Arial"/>
          <w:b/>
          <w:color w:val="D70C3D"/>
        </w:rPr>
      </w:pPr>
      <w:r w:rsidRPr="003745D3">
        <w:rPr>
          <w:rFonts w:cs="Arial"/>
          <w:b/>
          <w:color w:val="D70C3D"/>
        </w:rPr>
        <w:t>Principal’s Name</w:t>
      </w:r>
    </w:p>
    <w:p w:rsidR="00E61C22" w:rsidRDefault="00E61C22" w:rsidP="00E61C22">
      <w:pPr>
        <w:spacing w:before="120"/>
        <w:rPr>
          <w:rFonts w:cs="Arial"/>
          <w:b/>
        </w:rPr>
      </w:pPr>
      <w:r>
        <w:rPr>
          <w:rFonts w:cs="Arial"/>
          <w:b/>
        </w:rPr>
        <w:t>Principal</w:t>
      </w:r>
    </w:p>
    <w:p w:rsidR="00E61C22" w:rsidRPr="00184DE1" w:rsidRDefault="00E61C22" w:rsidP="00E61C22">
      <w:pPr>
        <w:spacing w:before="120"/>
        <w:rPr>
          <w:rFonts w:cs="Arial"/>
          <w:sz w:val="20"/>
        </w:rPr>
      </w:pPr>
      <w:r w:rsidRPr="003745D3">
        <w:rPr>
          <w:rFonts w:cs="Arial"/>
          <w:b/>
          <w:color w:val="D70C3D"/>
        </w:rPr>
        <w:t>Date</w:t>
      </w:r>
    </w:p>
    <w:p w:rsidR="00A36BC6" w:rsidRPr="002D3818" w:rsidRDefault="00A36BC6" w:rsidP="00E61C22">
      <w:pPr>
        <w:pStyle w:val="Bold"/>
      </w:pPr>
    </w:p>
    <w:sectPr w:rsidR="00A36BC6" w:rsidRPr="002D3818" w:rsidSect="00E61C22">
      <w:footerReference w:type="even" r:id="rId8"/>
      <w:footerReference w:type="default" r:id="rId9"/>
      <w:headerReference w:type="first" r:id="rId10"/>
      <w:footerReference w:type="first" r:id="rId11"/>
      <w:pgSz w:w="11900" w:h="16840"/>
      <w:pgMar w:top="1843" w:right="985" w:bottom="1418" w:left="1134" w:header="567"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2A" w:rsidRDefault="0011182A" w:rsidP="00191F45">
      <w:r>
        <w:separator/>
      </w:r>
    </w:p>
    <w:p w:rsidR="0011182A" w:rsidRDefault="0011182A"/>
    <w:p w:rsidR="0011182A" w:rsidRDefault="0011182A"/>
  </w:endnote>
  <w:endnote w:type="continuationSeparator" w:id="0">
    <w:p w:rsidR="0011182A" w:rsidRDefault="0011182A" w:rsidP="00191F45">
      <w:r>
        <w:continuationSeparator/>
      </w:r>
    </w:p>
    <w:p w:rsidR="0011182A" w:rsidRDefault="0011182A"/>
    <w:p w:rsidR="0011182A" w:rsidRDefault="0011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AC003E">
      <w:rPr>
        <w:noProof/>
      </w:rPr>
      <w:t>2</w:t>
    </w:r>
    <w:r w:rsidRPr="002810D3">
      <w:fldChar w:fldCharType="end"/>
    </w:r>
    <w:r w:rsidRPr="002810D3">
      <w:tab/>
    </w:r>
    <w:sdt>
      <w:sdtPr>
        <w:rPr>
          <w:color w:val="000000" w:themeColor="text1"/>
        </w:rPr>
        <w:alias w:val="Title"/>
        <w:tag w:val=""/>
        <w:id w:val="2008553969"/>
        <w:dataBinding w:prefixMappings="xmlns:ns0='http://purl.org/dc/elements/1.1/' xmlns:ns1='http://schemas.openxmlformats.org/package/2006/metadata/core-properties' " w:xpath="/ns1:coreProperties[1]/ns0:title[1]" w:storeItemID="{6C3C8BC8-F283-45AE-878A-BAB7291924A1}"/>
        <w:text/>
      </w:sdtPr>
      <w:sdtEndPr/>
      <w:sdtContent>
        <w:r w:rsidR="00E61C22">
          <w:rPr>
            <w:color w:val="000000" w:themeColor="text1"/>
          </w:rPr>
          <w:t>Asthma and Anaphylaxis medication information</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C003E">
      <w:rPr>
        <w:noProof/>
      </w:rPr>
      <w:t>Jul-19</w:t>
    </w:r>
    <w:r w:rsidRPr="002810D3">
      <w:fldChar w:fldCharType="end"/>
    </w:r>
    <w:r w:rsidRPr="002810D3">
      <w:tab/>
    </w:r>
    <w:r>
      <w:fldChar w:fldCharType="begin"/>
    </w:r>
    <w:r>
      <w:instrText xml:space="preserve"> PAGE   \* MERGEFORMAT </w:instrText>
    </w:r>
    <w:r>
      <w:fldChar w:fldCharType="separate"/>
    </w:r>
    <w:r w:rsidR="00A87EF7">
      <w:rPr>
        <w:noProof/>
      </w:rPr>
      <w:t>3</w:t>
    </w:r>
    <w:r>
      <w:rPr>
        <w:noProof/>
      </w:rPr>
      <w:fldChar w:fldCharType="end"/>
    </w:r>
  </w:p>
  <w:p w:rsidR="00D855AE" w:rsidRDefault="00D855AE"/>
  <w:p w:rsidR="00D855AE" w:rsidRDefault="00D855A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Default="009C5CF2" w:rsidP="00A87EF7">
    <w:pPr>
      <w:pStyle w:val="Logo"/>
      <w:tabs>
        <w:tab w:val="left" w:pos="3372"/>
      </w:tabs>
    </w:pPr>
    <w:r w:rsidRPr="00791B72">
      <w:t>education.nsw.gov.au</w:t>
    </w:r>
    <w:r w:rsidRPr="00791B72">
      <w:tab/>
    </w:r>
    <w:r w:rsidR="00A87EF7">
      <w:tab/>
    </w:r>
    <w:r w:rsidRPr="009C69B7">
      <w:rPr>
        <w:noProof/>
        <w:lang w:eastAsia="en-AU"/>
      </w:rPr>
      <w:drawing>
        <wp:inline distT="0" distB="0" distL="0" distR="0" wp14:anchorId="10459155" wp14:editId="57E534BB">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2A" w:rsidRDefault="0011182A" w:rsidP="00191F45">
      <w:r>
        <w:separator/>
      </w:r>
    </w:p>
    <w:p w:rsidR="0011182A" w:rsidRDefault="0011182A"/>
    <w:p w:rsidR="0011182A" w:rsidRDefault="0011182A"/>
  </w:footnote>
  <w:footnote w:type="continuationSeparator" w:id="0">
    <w:p w:rsidR="0011182A" w:rsidRDefault="0011182A" w:rsidP="00191F45">
      <w:r>
        <w:continuationSeparator/>
      </w:r>
    </w:p>
    <w:p w:rsidR="0011182A" w:rsidRDefault="0011182A"/>
    <w:p w:rsidR="0011182A" w:rsidRDefault="001118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22" w:rsidRPr="00DB7873" w:rsidRDefault="00E61C22" w:rsidP="00E61C22">
    <w:pPr>
      <w:pStyle w:val="Header"/>
    </w:pPr>
    <w:r w:rsidRPr="001C1B44">
      <w:rPr>
        <w:rFonts w:cs="Arial"/>
      </w:rPr>
      <w:t>| NSW Department of Education</w:t>
    </w:r>
    <w:r>
      <w:rPr>
        <w:rFonts w:cs="Arial"/>
        <w:b w:val="0"/>
      </w:rPr>
      <w:ptab w:relativeTo="margin" w:alignment="right" w:leader="none"/>
    </w:r>
    <w:r w:rsidRPr="003745D3">
      <w:rPr>
        <w:rFonts w:cs="Arial"/>
        <w:b w:val="0"/>
        <w:color w:val="D70C3D"/>
      </w:rPr>
      <w:t>Insert School Crest and Contact Details</w:t>
    </w:r>
  </w:p>
  <w:p w:rsidR="009C5CF2" w:rsidRPr="00E61C22" w:rsidRDefault="009C5CF2" w:rsidP="00E61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C158C6"/>
    <w:multiLevelType w:val="hybridMultilevel"/>
    <w:tmpl w:val="BD2CED9E"/>
    <w:lvl w:ilvl="0" w:tplc="E2C2B55A">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5"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9"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0"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2"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3"/>
  </w:num>
  <w:num w:numId="2">
    <w:abstractNumId w:val="15"/>
  </w:num>
  <w:num w:numId="3">
    <w:abstractNumId w:val="8"/>
  </w:num>
  <w:num w:numId="4">
    <w:abstractNumId w:val="23"/>
  </w:num>
  <w:num w:numId="5">
    <w:abstractNumId w:val="19"/>
  </w:num>
  <w:num w:numId="6">
    <w:abstractNumId w:val="8"/>
  </w:num>
  <w:num w:numId="7">
    <w:abstractNumId w:val="23"/>
  </w:num>
  <w:num w:numId="8">
    <w:abstractNumId w:val="15"/>
  </w:num>
  <w:num w:numId="9">
    <w:abstractNumId w:val="19"/>
  </w:num>
  <w:num w:numId="10">
    <w:abstractNumId w:val="23"/>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2"/>
  </w:num>
  <w:num w:numId="20">
    <w:abstractNumId w:val="24"/>
  </w:num>
  <w:num w:numId="21">
    <w:abstractNumId w:val="9"/>
  </w:num>
  <w:num w:numId="22">
    <w:abstractNumId w:val="8"/>
  </w:num>
  <w:num w:numId="23">
    <w:abstractNumId w:val="23"/>
  </w:num>
  <w:num w:numId="24">
    <w:abstractNumId w:val="24"/>
  </w:num>
  <w:num w:numId="25">
    <w:abstractNumId w:val="18"/>
  </w:num>
  <w:num w:numId="26">
    <w:abstractNumId w:val="24"/>
  </w:num>
  <w:num w:numId="27">
    <w:abstractNumId w:val="25"/>
  </w:num>
  <w:num w:numId="28">
    <w:abstractNumId w:val="21"/>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3"/>
  </w:num>
  <w:num w:numId="39">
    <w:abstractNumId w:val="1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1"/>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3818"/>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87EF7"/>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003E"/>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5AE"/>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1C22"/>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F27C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0E2044"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153167"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DAB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0E2044"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6CACE4"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153167"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153167"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153167"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2Copy">
    <w:name w:val="2 Copy"/>
    <w:basedOn w:val="Normal"/>
    <w:qFormat/>
    <w:rsid w:val="00A87EF7"/>
    <w:pPr>
      <w:tabs>
        <w:tab w:val="left" w:pos="-9000"/>
        <w:tab w:val="left" w:pos="-5400"/>
        <w:tab w:val="left" w:pos="0"/>
      </w:tabs>
      <w:spacing w:before="0" w:after="240" w:line="280" w:lineRule="exact"/>
      <w:outlineLvl w:val="0"/>
    </w:pPr>
    <w:rPr>
      <w:rFonts w:eastAsia="Cambria" w:cs="Arial"/>
      <w:sz w:val="22"/>
      <w:szCs w:val="22"/>
      <w:lang w:val="en-US"/>
    </w:rPr>
  </w:style>
  <w:style w:type="paragraph" w:customStyle="1" w:styleId="0Date">
    <w:name w:val="0 Date"/>
    <w:basedOn w:val="2Copy"/>
    <w:qFormat/>
    <w:rsid w:val="00A87EF7"/>
  </w:style>
  <w:style w:type="paragraph" w:customStyle="1" w:styleId="NoParagraphStyle">
    <w:name w:val="[No Paragraph Style]"/>
    <w:rsid w:val="00A87EF7"/>
    <w:pPr>
      <w:widowControl w:val="0"/>
      <w:autoSpaceDE w:val="0"/>
      <w:autoSpaceDN w:val="0"/>
      <w:adjustRightInd w:val="0"/>
      <w:spacing w:before="0" w:line="288" w:lineRule="auto"/>
      <w:textAlignment w:val="center"/>
    </w:pPr>
    <w:rPr>
      <w:rFonts w:ascii="Times-Roman" w:eastAsia="Cambria" w:hAnsi="Times-Roman" w:cs="Times-Roman"/>
      <w:color w:val="000000"/>
      <w:lang w:val="en-GB"/>
    </w:rPr>
  </w:style>
  <w:style w:type="paragraph" w:customStyle="1" w:styleId="Bold">
    <w:name w:val="Bold"/>
    <w:basedOn w:val="2Copy"/>
    <w:qFormat/>
    <w:rsid w:val="00A87EF7"/>
    <w:rPr>
      <w:b/>
      <w:lang w:val="en-AU"/>
    </w:rPr>
  </w:style>
  <w:style w:type="character" w:customStyle="1" w:styleId="bold0">
    <w:name w:val="bold"/>
    <w:uiPriority w:val="99"/>
    <w:rsid w:val="00A87EF7"/>
    <w:rPr>
      <w:rFonts w:ascii="FrutigerLTStd-Bold" w:hAnsi="FrutigerLTStd-Bold" w:cs="FrutigerLTStd-Bold"/>
      <w:b/>
      <w:bCs/>
    </w:rPr>
  </w:style>
  <w:style w:type="paragraph" w:customStyle="1" w:styleId="Bullet">
    <w:name w:val="Bullet"/>
    <w:basedOn w:val="2Copy"/>
    <w:qFormat/>
    <w:rsid w:val="00A87EF7"/>
    <w:pPr>
      <w:numPr>
        <w:numId w:val="43"/>
      </w:numPr>
    </w:pPr>
  </w:style>
  <w:style w:type="paragraph" w:styleId="BalloonText">
    <w:name w:val="Balloon Text"/>
    <w:basedOn w:val="Normal"/>
    <w:link w:val="BalloonTextChar"/>
    <w:uiPriority w:val="99"/>
    <w:semiHidden/>
    <w:rsid w:val="00E61C2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22"/>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DE93-81AE-4E63-B6A4-E9E1DA03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(6).dotx</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and Anaphylaxis medication information</dc:title>
  <dc:subject/>
  <dc:creator/>
  <cp:keywords/>
  <dc:description/>
  <cp:lastModifiedBy/>
  <cp:revision>1</cp:revision>
  <dcterms:created xsi:type="dcterms:W3CDTF">2019-07-12T00:36:00Z</dcterms:created>
  <dcterms:modified xsi:type="dcterms:W3CDTF">2019-07-14T23:48:00Z</dcterms:modified>
  <cp:category/>
</cp:coreProperties>
</file>